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C22295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F420B6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 12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августа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>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F420B6">
        <w:rPr>
          <w:rFonts w:ascii="Liberation Serif" w:eastAsia="Times New Roman" w:hAnsi="Liberation Serif"/>
          <w:i/>
          <w:sz w:val="28"/>
          <w:szCs w:val="28"/>
          <w:lang w:eastAsia="ru-RU"/>
        </w:rPr>
        <w:t>92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F420B6" w:rsidRDefault="00F420B6" w:rsidP="00F420B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организации и проведении в 2022 году мероприятий, посвящённых Дню пенсионера на территории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F420B6" w:rsidRDefault="00F420B6" w:rsidP="00F420B6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20B6" w:rsidRDefault="00F420B6" w:rsidP="00F420B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уровня и качества жизни пенсионеров,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усиления их роли в процессах жизнедеятельности общества, создания условий, обеспечивающих достойную жизнь; согласно Указа Губернатора Свердловской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Е.В.Куйвашева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30.07.2013 г № 403-УГ«О проведении Дня пенсионера в Свердловской области», Письма Правительства Свердловской области от 03.08.2017 года № 01-01-76/111917«О подготовке к проведению Дня пенсионера в Свердловской области»</w:t>
      </w:r>
    </w:p>
    <w:p w:rsidR="00F420B6" w:rsidRDefault="00F420B6" w:rsidP="00F420B6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420B6" w:rsidRDefault="00F420B6" w:rsidP="00F420B6">
      <w:pPr>
        <w:pStyle w:val="1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организационной группы по проведению месячника, посвящённого Дню пенсионера на территории </w:t>
      </w:r>
      <w:proofErr w:type="spellStart"/>
      <w:r>
        <w:rPr>
          <w:sz w:val="28"/>
          <w:szCs w:val="28"/>
        </w:rPr>
        <w:t>Ницинского</w:t>
      </w:r>
      <w:proofErr w:type="spellEnd"/>
      <w:r>
        <w:rPr>
          <w:sz w:val="28"/>
          <w:szCs w:val="28"/>
        </w:rPr>
        <w:t xml:space="preserve"> сельского поселения. (Прилагается)</w:t>
      </w:r>
    </w:p>
    <w:p w:rsidR="00F420B6" w:rsidRDefault="00F420B6" w:rsidP="00F420B6">
      <w:pPr>
        <w:pStyle w:val="1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проведению месячника, посвящённого Дню пенсионера на территории </w:t>
      </w:r>
      <w:proofErr w:type="spellStart"/>
      <w:r>
        <w:rPr>
          <w:sz w:val="28"/>
          <w:szCs w:val="28"/>
        </w:rPr>
        <w:t>Ницинского</w:t>
      </w:r>
      <w:proofErr w:type="spellEnd"/>
      <w:r>
        <w:rPr>
          <w:sz w:val="28"/>
          <w:szCs w:val="28"/>
        </w:rPr>
        <w:t xml:space="preserve"> сельского поселения. (Прилагается)</w:t>
      </w:r>
    </w:p>
    <w:p w:rsidR="00F420B6" w:rsidRDefault="00F420B6" w:rsidP="00F420B6">
      <w:pPr>
        <w:pStyle w:val="1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F420B6" w:rsidRDefault="00F420B6" w:rsidP="00F420B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420B6" w:rsidRDefault="00F420B6" w:rsidP="00F4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F420B6" w:rsidRDefault="00F420B6" w:rsidP="00F420B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F420B6" w:rsidRDefault="00F420B6" w:rsidP="00F420B6">
      <w:pPr>
        <w:tabs>
          <w:tab w:val="left" w:pos="6405"/>
          <w:tab w:val="right" w:pos="10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420B6" w:rsidRDefault="00F420B6" w:rsidP="00F420B6">
      <w:pPr>
        <w:tabs>
          <w:tab w:val="left" w:pos="6405"/>
          <w:tab w:val="right" w:pos="10065"/>
        </w:tabs>
        <w:rPr>
          <w:rFonts w:ascii="Times New Roman" w:hAnsi="Times New Roman"/>
          <w:sz w:val="28"/>
          <w:szCs w:val="28"/>
        </w:rPr>
      </w:pPr>
    </w:p>
    <w:p w:rsidR="00F420B6" w:rsidRDefault="00F420B6" w:rsidP="00F420B6">
      <w:pPr>
        <w:tabs>
          <w:tab w:val="left" w:pos="6405"/>
          <w:tab w:val="right" w:pos="10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420B6" w:rsidRDefault="00F420B6" w:rsidP="00F420B6">
      <w:pPr>
        <w:tabs>
          <w:tab w:val="left" w:pos="6405"/>
          <w:tab w:val="right" w:pos="1006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Утверждено Постановлением</w:t>
      </w:r>
    </w:p>
    <w:p w:rsidR="00F420B6" w:rsidRDefault="00F420B6" w:rsidP="00F420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</w:p>
    <w:p w:rsidR="00F420B6" w:rsidRDefault="00F420B6" w:rsidP="00F420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 12.08.2022 г №92</w:t>
      </w:r>
    </w:p>
    <w:p w:rsidR="00F420B6" w:rsidRDefault="00F420B6" w:rsidP="00F420B6">
      <w:pPr>
        <w:jc w:val="right"/>
        <w:rPr>
          <w:rFonts w:ascii="Times New Roman" w:hAnsi="Times New Roman"/>
          <w:sz w:val="28"/>
          <w:szCs w:val="28"/>
        </w:rPr>
      </w:pPr>
    </w:p>
    <w:p w:rsidR="00F420B6" w:rsidRDefault="00F420B6" w:rsidP="00F420B6">
      <w:pPr>
        <w:jc w:val="center"/>
        <w:rPr>
          <w:rFonts w:ascii="Times New Roman" w:hAnsi="Times New Roman"/>
          <w:sz w:val="28"/>
          <w:szCs w:val="28"/>
        </w:rPr>
      </w:pPr>
    </w:p>
    <w:p w:rsidR="00F420B6" w:rsidRDefault="00F420B6" w:rsidP="00F420B6">
      <w:pPr>
        <w:jc w:val="center"/>
        <w:rPr>
          <w:rFonts w:ascii="Times New Roman" w:hAnsi="Times New Roman"/>
          <w:sz w:val="28"/>
          <w:szCs w:val="28"/>
        </w:rPr>
      </w:pPr>
    </w:p>
    <w:p w:rsidR="00F420B6" w:rsidRDefault="00F420B6" w:rsidP="00F420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С Т А В</w:t>
      </w:r>
    </w:p>
    <w:p w:rsidR="00F420B6" w:rsidRDefault="00F420B6" w:rsidP="00F420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Организационной группы по подготовке и проведении в 2022 году мероприятий, </w:t>
      </w:r>
      <w:proofErr w:type="gramStart"/>
      <w:r>
        <w:rPr>
          <w:rFonts w:ascii="Times New Roman" w:hAnsi="Times New Roman"/>
          <w:sz w:val="28"/>
          <w:szCs w:val="28"/>
        </w:rPr>
        <w:t>посвященных  Дню</w:t>
      </w:r>
      <w:proofErr w:type="gramEnd"/>
      <w:r>
        <w:rPr>
          <w:rFonts w:ascii="Times New Roman" w:hAnsi="Times New Roman"/>
          <w:sz w:val="28"/>
          <w:szCs w:val="28"/>
        </w:rPr>
        <w:t xml:space="preserve"> пенсионера</w:t>
      </w:r>
    </w:p>
    <w:p w:rsidR="00F420B6" w:rsidRDefault="00F420B6" w:rsidP="00F420B6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20B6" w:rsidRDefault="00F420B6" w:rsidP="00F420B6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Кузеванова</w:t>
      </w:r>
      <w:proofErr w:type="spellEnd"/>
      <w:r>
        <w:rPr>
          <w:sz w:val="28"/>
          <w:szCs w:val="28"/>
        </w:rPr>
        <w:t xml:space="preserve"> Т.А.    Глава </w:t>
      </w:r>
      <w:proofErr w:type="spellStart"/>
      <w:r>
        <w:rPr>
          <w:sz w:val="28"/>
          <w:szCs w:val="28"/>
        </w:rPr>
        <w:t>Ницинского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E47BE">
        <w:rPr>
          <w:sz w:val="28"/>
          <w:szCs w:val="28"/>
        </w:rPr>
        <w:t>;</w:t>
      </w:r>
    </w:p>
    <w:p w:rsidR="00F420B6" w:rsidRDefault="00F420B6" w:rsidP="00F420B6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Зырянов А.В.     зам. главы администрации поселения</w:t>
      </w:r>
      <w:r w:rsidR="000E47BE">
        <w:rPr>
          <w:sz w:val="28"/>
          <w:szCs w:val="28"/>
        </w:rPr>
        <w:t>;</w:t>
      </w:r>
    </w:p>
    <w:p w:rsidR="00F420B6" w:rsidRDefault="00F420B6" w:rsidP="000E47B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Глухих М.В.         специалист 1 категории администрации</w:t>
      </w:r>
      <w:r w:rsidR="000E47BE">
        <w:rPr>
          <w:rFonts w:ascii="Times New Roman" w:hAnsi="Times New Roman"/>
          <w:sz w:val="28"/>
          <w:szCs w:val="28"/>
        </w:rPr>
        <w:t>;</w:t>
      </w:r>
    </w:p>
    <w:p w:rsidR="00F420B6" w:rsidRDefault="00F420B6" w:rsidP="000E47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47B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 Лапина Т.М.            директор МКУК «</w:t>
      </w:r>
      <w:proofErr w:type="spellStart"/>
      <w:r>
        <w:rPr>
          <w:rFonts w:ascii="Times New Roman" w:hAnsi="Times New Roman"/>
          <w:sz w:val="28"/>
          <w:szCs w:val="28"/>
        </w:rPr>
        <w:t>Ницинский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КДЦ»</w:t>
      </w:r>
      <w:r w:rsidR="000E47BE">
        <w:rPr>
          <w:rFonts w:ascii="Times New Roman" w:hAnsi="Times New Roman"/>
          <w:sz w:val="28"/>
          <w:szCs w:val="28"/>
        </w:rPr>
        <w:t>;</w:t>
      </w:r>
    </w:p>
    <w:p w:rsidR="00F420B6" w:rsidRDefault="000E47BE" w:rsidP="000E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20B6">
        <w:rPr>
          <w:rFonts w:ascii="Times New Roman" w:hAnsi="Times New Roman"/>
          <w:sz w:val="28"/>
          <w:szCs w:val="28"/>
        </w:rPr>
        <w:t>. Иванова    К.А.               худ. руководитель Бобровского ДК</w:t>
      </w:r>
      <w:r>
        <w:rPr>
          <w:rFonts w:ascii="Times New Roman" w:hAnsi="Times New Roman"/>
          <w:sz w:val="28"/>
          <w:szCs w:val="28"/>
        </w:rPr>
        <w:t>;</w:t>
      </w:r>
    </w:p>
    <w:p w:rsidR="00F420B6" w:rsidRDefault="000E47BE" w:rsidP="000E47B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420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20B6">
        <w:rPr>
          <w:rFonts w:ascii="Times New Roman" w:hAnsi="Times New Roman"/>
          <w:sz w:val="28"/>
          <w:szCs w:val="28"/>
        </w:rPr>
        <w:t>Сагитулина</w:t>
      </w:r>
      <w:proofErr w:type="spellEnd"/>
      <w:r w:rsidR="00F420B6">
        <w:rPr>
          <w:rFonts w:ascii="Times New Roman" w:hAnsi="Times New Roman"/>
          <w:sz w:val="28"/>
          <w:szCs w:val="28"/>
        </w:rPr>
        <w:t xml:space="preserve"> Л.Т.      худ. руководитель </w:t>
      </w:r>
      <w:proofErr w:type="spellStart"/>
      <w:r w:rsidR="00F420B6">
        <w:rPr>
          <w:rFonts w:ascii="Times New Roman" w:hAnsi="Times New Roman"/>
          <w:sz w:val="28"/>
          <w:szCs w:val="28"/>
        </w:rPr>
        <w:t>Юртовского</w:t>
      </w:r>
      <w:proofErr w:type="spellEnd"/>
      <w:r w:rsidR="00F420B6">
        <w:rPr>
          <w:rFonts w:ascii="Times New Roman" w:hAnsi="Times New Roman"/>
          <w:sz w:val="28"/>
          <w:szCs w:val="28"/>
        </w:rPr>
        <w:t xml:space="preserve"> ДК</w:t>
      </w:r>
      <w:r>
        <w:rPr>
          <w:rFonts w:ascii="Times New Roman" w:hAnsi="Times New Roman"/>
          <w:sz w:val="28"/>
          <w:szCs w:val="28"/>
        </w:rPr>
        <w:t>;</w:t>
      </w:r>
    </w:p>
    <w:p w:rsidR="00F420B6" w:rsidRDefault="000E47BE" w:rsidP="000E47B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20B6">
        <w:rPr>
          <w:rFonts w:ascii="Times New Roman" w:hAnsi="Times New Roman"/>
          <w:sz w:val="28"/>
          <w:szCs w:val="28"/>
        </w:rPr>
        <w:t>. Коржавина Е.Н.        худ. руководитель Звездинского ДК</w:t>
      </w:r>
      <w:r>
        <w:rPr>
          <w:rFonts w:ascii="Times New Roman" w:hAnsi="Times New Roman"/>
          <w:sz w:val="28"/>
          <w:szCs w:val="28"/>
        </w:rPr>
        <w:t>;</w:t>
      </w:r>
    </w:p>
    <w:p w:rsidR="00F420B6" w:rsidRDefault="000E47BE" w:rsidP="000E47B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420B6">
        <w:rPr>
          <w:rFonts w:ascii="Times New Roman" w:hAnsi="Times New Roman"/>
          <w:sz w:val="28"/>
          <w:szCs w:val="28"/>
        </w:rPr>
        <w:t xml:space="preserve">. Полякова М.А.      директор </w:t>
      </w:r>
      <w:proofErr w:type="spellStart"/>
      <w:r w:rsidR="00F420B6">
        <w:rPr>
          <w:rFonts w:ascii="Times New Roman" w:hAnsi="Times New Roman"/>
          <w:sz w:val="28"/>
          <w:szCs w:val="28"/>
        </w:rPr>
        <w:t>Ницинской</w:t>
      </w:r>
      <w:proofErr w:type="spellEnd"/>
      <w:r w:rsidR="00F420B6">
        <w:rPr>
          <w:rFonts w:ascii="Times New Roman" w:hAnsi="Times New Roman"/>
          <w:sz w:val="28"/>
          <w:szCs w:val="28"/>
        </w:rPr>
        <w:t xml:space="preserve"> СОШ (по согласованию)</w:t>
      </w:r>
    </w:p>
    <w:p w:rsidR="00C22295" w:rsidRDefault="00C22295" w:rsidP="000E47B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Каримова Э.А.      заведующая МКДОУ детский сад «Колосок» </w:t>
      </w:r>
    </w:p>
    <w:p w:rsidR="00C22295" w:rsidRDefault="00C22295" w:rsidP="00C2229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(по согласованию);</w:t>
      </w:r>
    </w:p>
    <w:p w:rsidR="00F420B6" w:rsidRDefault="00C22295" w:rsidP="000E47BE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420B6">
        <w:rPr>
          <w:rFonts w:ascii="Times New Roman" w:hAnsi="Times New Roman"/>
          <w:sz w:val="28"/>
          <w:szCs w:val="28"/>
        </w:rPr>
        <w:t xml:space="preserve">. Лунин В.С.          председатель Совета Ветеранов </w:t>
      </w:r>
      <w:proofErr w:type="spellStart"/>
      <w:r w:rsidR="00F420B6">
        <w:rPr>
          <w:rFonts w:ascii="Times New Roman" w:hAnsi="Times New Roman"/>
          <w:sz w:val="28"/>
          <w:szCs w:val="28"/>
        </w:rPr>
        <w:t>Ницинского</w:t>
      </w:r>
      <w:proofErr w:type="spellEnd"/>
      <w:r w:rsidR="00F42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420B6">
        <w:rPr>
          <w:rFonts w:ascii="Times New Roman" w:hAnsi="Times New Roman"/>
          <w:sz w:val="28"/>
          <w:szCs w:val="28"/>
        </w:rPr>
        <w:t>поселения</w:t>
      </w:r>
      <w:r w:rsidR="000E47BE">
        <w:rPr>
          <w:rFonts w:ascii="Times New Roman" w:hAnsi="Times New Roman"/>
          <w:sz w:val="28"/>
          <w:szCs w:val="28"/>
        </w:rPr>
        <w:t>;</w:t>
      </w:r>
    </w:p>
    <w:p w:rsidR="00F420B6" w:rsidRDefault="00C22295" w:rsidP="000E47BE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420B6">
        <w:rPr>
          <w:rFonts w:ascii="Times New Roman" w:hAnsi="Times New Roman"/>
          <w:sz w:val="28"/>
          <w:szCs w:val="28"/>
        </w:rPr>
        <w:t xml:space="preserve">. Хомченко Л.Д. председатель Думы </w:t>
      </w:r>
      <w:proofErr w:type="spellStart"/>
      <w:r w:rsidR="00F420B6">
        <w:rPr>
          <w:rFonts w:ascii="Times New Roman" w:hAnsi="Times New Roman"/>
          <w:sz w:val="28"/>
          <w:szCs w:val="28"/>
        </w:rPr>
        <w:t>Ницинского</w:t>
      </w:r>
      <w:proofErr w:type="spellEnd"/>
      <w:r w:rsidR="00F420B6">
        <w:rPr>
          <w:rFonts w:ascii="Times New Roman" w:hAnsi="Times New Roman"/>
          <w:sz w:val="28"/>
          <w:szCs w:val="28"/>
        </w:rPr>
        <w:t xml:space="preserve"> </w:t>
      </w:r>
      <w:r w:rsidR="000E47BE">
        <w:rPr>
          <w:rFonts w:ascii="Times New Roman" w:hAnsi="Times New Roman"/>
          <w:sz w:val="28"/>
          <w:szCs w:val="28"/>
        </w:rPr>
        <w:t xml:space="preserve">сельского </w:t>
      </w:r>
      <w:r w:rsidR="00F420B6">
        <w:rPr>
          <w:rFonts w:ascii="Times New Roman" w:hAnsi="Times New Roman"/>
          <w:sz w:val="28"/>
          <w:szCs w:val="28"/>
        </w:rPr>
        <w:t>поселения</w:t>
      </w:r>
      <w:r w:rsidR="000E47BE">
        <w:rPr>
          <w:rFonts w:ascii="Times New Roman" w:hAnsi="Times New Roman"/>
          <w:sz w:val="28"/>
          <w:szCs w:val="28"/>
        </w:rPr>
        <w:t>.</w:t>
      </w: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447E1C" w:rsidRDefault="00447E1C" w:rsidP="00447E1C">
      <w:pPr>
        <w:ind w:firstLine="851"/>
      </w:pPr>
    </w:p>
    <w:p w:rsidR="00447E1C" w:rsidRDefault="00447E1C" w:rsidP="00447E1C">
      <w:pPr>
        <w:ind w:firstLine="851"/>
      </w:pPr>
    </w:p>
    <w:p w:rsidR="00447E1C" w:rsidRDefault="00447E1C" w:rsidP="00447E1C"/>
    <w:p w:rsidR="000F0578" w:rsidRDefault="000F0578">
      <w:bookmarkStart w:id="0" w:name="_GoBack"/>
      <w:bookmarkEnd w:id="0"/>
    </w:p>
    <w:p w:rsidR="00CC6296" w:rsidRDefault="00CC6296">
      <w:pPr>
        <w:sectPr w:rsidR="00CC6296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296" w:rsidRPr="001A50DE" w:rsidRDefault="00CC6296" w:rsidP="00CC629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A50DE">
        <w:rPr>
          <w:rFonts w:ascii="Liberation Serif" w:hAnsi="Liberation Serif"/>
          <w:b/>
          <w:sz w:val="24"/>
          <w:szCs w:val="24"/>
        </w:rPr>
        <w:lastRenderedPageBreak/>
        <w:t>План работы МБУК «</w:t>
      </w:r>
      <w:proofErr w:type="spellStart"/>
      <w:r w:rsidRPr="001A50DE">
        <w:rPr>
          <w:rFonts w:ascii="Liberation Serif" w:hAnsi="Liberation Serif"/>
          <w:b/>
          <w:sz w:val="24"/>
          <w:szCs w:val="24"/>
        </w:rPr>
        <w:t>Ницинский</w:t>
      </w:r>
      <w:proofErr w:type="spellEnd"/>
      <w:r w:rsidRPr="001A50DE">
        <w:rPr>
          <w:rFonts w:ascii="Liberation Serif" w:hAnsi="Liberation Serif"/>
          <w:b/>
          <w:sz w:val="24"/>
          <w:szCs w:val="24"/>
        </w:rPr>
        <w:t xml:space="preserve"> дом культуры»</w:t>
      </w:r>
    </w:p>
    <w:p w:rsidR="00CC6296" w:rsidRPr="001A50DE" w:rsidRDefault="00CC6296" w:rsidP="00CC629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5061"/>
        <w:gridCol w:w="1598"/>
        <w:gridCol w:w="2371"/>
        <w:gridCol w:w="3118"/>
      </w:tblGrid>
      <w:tr w:rsidR="00CC6296" w:rsidRPr="001A50DE" w:rsidTr="001A50DE">
        <w:trPr>
          <w:trHeight w:val="1560"/>
        </w:trPr>
        <w:tc>
          <w:tcPr>
            <w:tcW w:w="594" w:type="dxa"/>
          </w:tcPr>
          <w:p w:rsidR="00CC6296" w:rsidRPr="001A50DE" w:rsidRDefault="00CC6296" w:rsidP="001A50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b/>
                <w:sz w:val="24"/>
                <w:szCs w:val="24"/>
              </w:rPr>
              <w:t xml:space="preserve">на 2022год  по  Дню Пенсионера       </w:t>
            </w:r>
            <w:r w:rsidRPr="001A50DE">
              <w:rPr>
                <w:rFonts w:ascii="Liberation Serif" w:hAnsi="Liberation Serif"/>
                <w:b/>
                <w:sz w:val="24"/>
                <w:szCs w:val="24"/>
              </w:rPr>
              <w:br/>
              <w:t xml:space="preserve">                         </w:t>
            </w:r>
            <w:r w:rsidRPr="001A50DE">
              <w:rPr>
                <w:rFonts w:ascii="Liberation Serif" w:hAnsi="Liberation Serif"/>
                <w:b/>
                <w:sz w:val="24"/>
                <w:szCs w:val="24"/>
              </w:rPr>
              <w:br/>
            </w:r>
            <w:r w:rsidRPr="001A50DE">
              <w:rPr>
                <w:rFonts w:ascii="Liberation Serif" w:hAnsi="Liberation Serif"/>
                <w:sz w:val="24"/>
                <w:szCs w:val="24"/>
              </w:rPr>
              <w:t>№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п/п</w:t>
            </w:r>
          </w:p>
        </w:tc>
        <w:tc>
          <w:tcPr>
            <w:tcW w:w="5061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8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Дата и время проведения</w:t>
            </w:r>
          </w:p>
        </w:tc>
        <w:tc>
          <w:tcPr>
            <w:tcW w:w="2371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     Место проведения</w:t>
            </w:r>
          </w:p>
        </w:tc>
        <w:tc>
          <w:tcPr>
            <w:tcW w:w="3118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Ответственный за проведение</w:t>
            </w:r>
          </w:p>
        </w:tc>
      </w:tr>
      <w:tr w:rsidR="00CC6296" w:rsidRPr="001A50DE" w:rsidTr="00CC6296">
        <w:trPr>
          <w:trHeight w:val="240"/>
        </w:trPr>
        <w:tc>
          <w:tcPr>
            <w:tcW w:w="594" w:type="dxa"/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Конкурсно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>-игровая программа «Чай да травка, здоровью поправка»</w:t>
            </w:r>
          </w:p>
        </w:tc>
        <w:tc>
          <w:tcPr>
            <w:tcW w:w="159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22.08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11-00</w:t>
            </w:r>
          </w:p>
        </w:tc>
        <w:tc>
          <w:tcPr>
            <w:tcW w:w="237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 xml:space="preserve">      дом 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 xml:space="preserve">   культуры</w:t>
            </w:r>
          </w:p>
        </w:tc>
        <w:tc>
          <w:tcPr>
            <w:tcW w:w="311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Носова К.Н.-</w:t>
            </w: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1A50DE">
        <w:trPr>
          <w:trHeight w:val="758"/>
        </w:trPr>
        <w:tc>
          <w:tcPr>
            <w:tcW w:w="594" w:type="dxa"/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06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Выставка декоративно-прикладное творчества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24.08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11-00</w:t>
            </w:r>
          </w:p>
        </w:tc>
        <w:tc>
          <w:tcPr>
            <w:tcW w:w="237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 xml:space="preserve">      дом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 xml:space="preserve">   культуры</w:t>
            </w:r>
          </w:p>
        </w:tc>
        <w:tc>
          <w:tcPr>
            <w:tcW w:w="311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Соколовская Ю.В.- </w:t>
            </w: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C6296" w:rsidRPr="001A50DE" w:rsidTr="00CC6296">
        <w:trPr>
          <w:trHeight w:val="922"/>
        </w:trPr>
        <w:tc>
          <w:tcPr>
            <w:tcW w:w="594" w:type="dxa"/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06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1A50DE">
              <w:rPr>
                <w:rFonts w:ascii="Liberation Serif" w:hAnsi="Liberation Serif"/>
                <w:sz w:val="24"/>
                <w:szCs w:val="24"/>
              </w:rPr>
              <w:t>Концертная  программа</w:t>
            </w:r>
            <w:proofErr w:type="gramEnd"/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«Будьте молоды душей»</w:t>
            </w:r>
          </w:p>
        </w:tc>
        <w:tc>
          <w:tcPr>
            <w:tcW w:w="159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26.08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17-00</w:t>
            </w:r>
          </w:p>
        </w:tc>
        <w:tc>
          <w:tcPr>
            <w:tcW w:w="237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 xml:space="preserve">      дом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культуры </w:t>
            </w:r>
          </w:p>
        </w:tc>
        <w:tc>
          <w:tcPr>
            <w:tcW w:w="311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Носова К.Н.-</w:t>
            </w: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CC6296" w:rsidRPr="001A50DE" w:rsidTr="00CC6296">
        <w:trPr>
          <w:trHeight w:val="654"/>
        </w:trPr>
        <w:tc>
          <w:tcPr>
            <w:tcW w:w="594" w:type="dxa"/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06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Книжная экспозиция «Мои года-мое богатство»</w:t>
            </w:r>
          </w:p>
        </w:tc>
        <w:tc>
          <w:tcPr>
            <w:tcW w:w="159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27.08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11-00</w:t>
            </w:r>
          </w:p>
        </w:tc>
        <w:tc>
          <w:tcPr>
            <w:tcW w:w="237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Ницинская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11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Боровикова Н.А.-библиотекарь</w:t>
            </w:r>
          </w:p>
        </w:tc>
      </w:tr>
      <w:tr w:rsidR="00CC6296" w:rsidRPr="001A50DE" w:rsidTr="00CC6296">
        <w:trPr>
          <w:trHeight w:val="756"/>
        </w:trPr>
        <w:tc>
          <w:tcPr>
            <w:tcW w:w="594" w:type="dxa"/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06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Инфомационный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стенд «Мой дедушка, моя бабушка» (Фотографии дедушек и бабушек)</w:t>
            </w:r>
          </w:p>
        </w:tc>
        <w:tc>
          <w:tcPr>
            <w:tcW w:w="159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30.08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10-00</w:t>
            </w:r>
          </w:p>
        </w:tc>
        <w:tc>
          <w:tcPr>
            <w:tcW w:w="237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 xml:space="preserve">      дом культуры</w:t>
            </w:r>
          </w:p>
        </w:tc>
        <w:tc>
          <w:tcPr>
            <w:tcW w:w="311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Соколовская Ю.В.-</w:t>
            </w: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CC6296" w:rsidRPr="001A50DE" w:rsidTr="00CC6296">
        <w:trPr>
          <w:trHeight w:val="766"/>
        </w:trPr>
        <w:tc>
          <w:tcPr>
            <w:tcW w:w="594" w:type="dxa"/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06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Туристический поход «Под золотым шатром голубых небес»</w:t>
            </w:r>
          </w:p>
        </w:tc>
        <w:tc>
          <w:tcPr>
            <w:tcW w:w="159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02.09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11-00</w:t>
            </w:r>
          </w:p>
        </w:tc>
        <w:tc>
          <w:tcPr>
            <w:tcW w:w="237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 xml:space="preserve">      дом культуры</w:t>
            </w:r>
          </w:p>
        </w:tc>
        <w:tc>
          <w:tcPr>
            <w:tcW w:w="311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Носова К.Н., Соколовская Ю.В.-</w:t>
            </w: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CC6296" w:rsidRPr="001A50DE" w:rsidTr="00CC6296">
        <w:trPr>
          <w:trHeight w:val="531"/>
        </w:trPr>
        <w:tc>
          <w:tcPr>
            <w:tcW w:w="594" w:type="dxa"/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06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Выставка «Осенний букет»</w:t>
            </w:r>
          </w:p>
        </w:tc>
        <w:tc>
          <w:tcPr>
            <w:tcW w:w="159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07.09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11-00</w:t>
            </w:r>
          </w:p>
        </w:tc>
        <w:tc>
          <w:tcPr>
            <w:tcW w:w="237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 xml:space="preserve">      дом культуры</w:t>
            </w:r>
          </w:p>
        </w:tc>
        <w:tc>
          <w:tcPr>
            <w:tcW w:w="311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Носова К.Н.-</w:t>
            </w: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CC6296" w:rsidRPr="001A50DE" w:rsidTr="00CC6296">
        <w:trPr>
          <w:trHeight w:val="843"/>
        </w:trPr>
        <w:tc>
          <w:tcPr>
            <w:tcW w:w="594" w:type="dxa"/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06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Акция «Все подарки хороши, мы вам дарим от души»</w:t>
            </w:r>
          </w:p>
        </w:tc>
        <w:tc>
          <w:tcPr>
            <w:tcW w:w="159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9.09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10-00</w:t>
            </w:r>
          </w:p>
        </w:tc>
        <w:tc>
          <w:tcPr>
            <w:tcW w:w="2371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 xml:space="preserve">      дом 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 xml:space="preserve">   культуры</w:t>
            </w:r>
          </w:p>
        </w:tc>
        <w:tc>
          <w:tcPr>
            <w:tcW w:w="3118" w:type="dxa"/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Носова К.Н.-</w:t>
            </w: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CC6296" w:rsidRPr="001A50DE" w:rsidTr="00CC6296">
        <w:trPr>
          <w:trHeight w:val="6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Вечер отдыха для людей пожилого возраста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«Крепкий орешек»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29.08 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16-00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Бобровский 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дом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Иванова К.А.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CC6296">
        <w:trPr>
          <w:trHeight w:val="7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 10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Выставка цветов для людей пожилого возраста «Уходящее лето»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31.08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10-00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Бобровский 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дом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Иванова К.А.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CC6296">
        <w:trPr>
          <w:trHeight w:val="7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 11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Выставка декоративно-прикладного иск-</w:t>
            </w: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ва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для людей пожилого возраста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«Самородки нашего села»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06.09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12-00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Бобровский 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дом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Иванова К.А.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CC6296">
        <w:trPr>
          <w:trHeight w:val="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 12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Вечер отдыха для людей пожилого возраста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«Наши года –наше богатство»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07.09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16-00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Бобровский </w:t>
            </w:r>
            <w:r w:rsidRPr="001A50DE">
              <w:rPr>
                <w:rFonts w:ascii="Liberation Serif" w:hAnsi="Liberation Serif"/>
                <w:sz w:val="24"/>
                <w:szCs w:val="24"/>
              </w:rPr>
              <w:br/>
              <w:t>дом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Иванова К.А.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CC6296">
        <w:trPr>
          <w:trHeight w:val="8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Концерт «Души запасы золотые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28.08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17-00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CC6296">
        <w:trPr>
          <w:trHeight w:val="7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Вечер отдыха «Мудрый возраст»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01.09</w:t>
            </w:r>
          </w:p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17-00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CC6296">
        <w:trPr>
          <w:trHeight w:val="9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Вечер караоке «Я на пенсии сижу, время зря не провожу»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05.09</w:t>
            </w:r>
          </w:p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17-00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CC6296">
        <w:trPr>
          <w:trHeight w:val="8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Турпоход «Нам года – не беда»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07.09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10-00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CC6296">
        <w:trPr>
          <w:trHeight w:val="7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Спортивная игровая программа «Эх раз, да еще раз»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1A50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09.09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17-00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1A50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CC6296">
        <w:trPr>
          <w:trHeight w:val="9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Конкурс частушек «Эх, Семеновна»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10.09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17-00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6" w:rsidRPr="001A50DE" w:rsidRDefault="00CC6296" w:rsidP="00CC62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 Л.Т.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tbl>
      <w:tblPr>
        <w:tblStyle w:val="a5"/>
        <w:tblW w:w="13580" w:type="dxa"/>
        <w:tblInd w:w="-5" w:type="dxa"/>
        <w:tblLook w:val="04A0" w:firstRow="1" w:lastRow="0" w:firstColumn="1" w:lastColumn="0" w:noHBand="0" w:noVBand="1"/>
      </w:tblPr>
      <w:tblGrid>
        <w:gridCol w:w="531"/>
        <w:gridCol w:w="6103"/>
        <w:gridCol w:w="1417"/>
        <w:gridCol w:w="2410"/>
        <w:gridCol w:w="3119"/>
      </w:tblGrid>
      <w:tr w:rsidR="00CC6296" w:rsidRPr="001A50DE" w:rsidTr="00346052">
        <w:tc>
          <w:tcPr>
            <w:tcW w:w="531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103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Вечер отдыха для пенсионеров «И снова вальс звучит для вас»</w:t>
            </w:r>
          </w:p>
        </w:tc>
        <w:tc>
          <w:tcPr>
            <w:tcW w:w="1417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27.08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14-00</w:t>
            </w:r>
          </w:p>
        </w:tc>
        <w:tc>
          <w:tcPr>
            <w:tcW w:w="2410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Звездинский дом культуры.</w:t>
            </w:r>
          </w:p>
        </w:tc>
        <w:tc>
          <w:tcPr>
            <w:tcW w:w="3119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Коржавина Е.Н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  <w:r w:rsidRPr="001A50DE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C6296" w:rsidRPr="001A50DE" w:rsidTr="00346052">
        <w:tc>
          <w:tcPr>
            <w:tcW w:w="531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20</w:t>
            </w:r>
          </w:p>
        </w:tc>
        <w:tc>
          <w:tcPr>
            <w:tcW w:w="6103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Выставка букетов цветов «Моя фантазия»</w:t>
            </w:r>
          </w:p>
        </w:tc>
        <w:tc>
          <w:tcPr>
            <w:tcW w:w="1417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03.09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16-00</w:t>
            </w:r>
          </w:p>
        </w:tc>
        <w:tc>
          <w:tcPr>
            <w:tcW w:w="2410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Звездинский дом культуры</w:t>
            </w:r>
          </w:p>
        </w:tc>
        <w:tc>
          <w:tcPr>
            <w:tcW w:w="3119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Коржавина Е.Н.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6296" w:rsidRPr="001A50DE" w:rsidTr="00346052">
        <w:tc>
          <w:tcPr>
            <w:tcW w:w="531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103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«Лекарь в вашем саду» познавательная беседа.</w:t>
            </w:r>
          </w:p>
        </w:tc>
        <w:tc>
          <w:tcPr>
            <w:tcW w:w="1417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06.09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15-00</w:t>
            </w:r>
          </w:p>
        </w:tc>
        <w:tc>
          <w:tcPr>
            <w:tcW w:w="2410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1A50DE">
              <w:rPr>
                <w:rFonts w:ascii="Liberation Serif" w:hAnsi="Liberation Serif"/>
                <w:sz w:val="24"/>
                <w:szCs w:val="24"/>
              </w:rPr>
              <w:t>Звездинская  сельская</w:t>
            </w:r>
            <w:proofErr w:type="gramEnd"/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  <w:tc>
          <w:tcPr>
            <w:tcW w:w="3119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Шаламова А.И.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библиотекарь</w:t>
            </w:r>
          </w:p>
        </w:tc>
      </w:tr>
      <w:tr w:rsidR="00CC6296" w:rsidRPr="001A50DE" w:rsidTr="00346052">
        <w:tc>
          <w:tcPr>
            <w:tcW w:w="531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103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 xml:space="preserve">Спортивно-игровая  программа  «Меткий стрелок»  </w:t>
            </w:r>
          </w:p>
        </w:tc>
        <w:tc>
          <w:tcPr>
            <w:tcW w:w="1417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10.09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16-00</w:t>
            </w:r>
          </w:p>
        </w:tc>
        <w:tc>
          <w:tcPr>
            <w:tcW w:w="2410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Звездинский дом культуры</w:t>
            </w:r>
          </w:p>
        </w:tc>
        <w:tc>
          <w:tcPr>
            <w:tcW w:w="3119" w:type="dxa"/>
          </w:tcPr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r w:rsidRPr="001A50DE">
              <w:rPr>
                <w:rFonts w:ascii="Liberation Serif" w:hAnsi="Liberation Serif"/>
                <w:sz w:val="24"/>
                <w:szCs w:val="24"/>
              </w:rPr>
              <w:t>Коржавина Е.Н.</w:t>
            </w:r>
          </w:p>
          <w:p w:rsidR="00CC6296" w:rsidRPr="001A50DE" w:rsidRDefault="00CC6296" w:rsidP="00B404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A50DE">
              <w:rPr>
                <w:rFonts w:ascii="Liberation Serif" w:hAnsi="Liberation Serif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CC6296" w:rsidRPr="001A50DE" w:rsidRDefault="00CC6296" w:rsidP="00CC6296">
      <w:pPr>
        <w:rPr>
          <w:rFonts w:ascii="Liberation Serif" w:hAnsi="Liberation Serif"/>
          <w:sz w:val="24"/>
          <w:szCs w:val="24"/>
        </w:rPr>
      </w:pPr>
    </w:p>
    <w:p w:rsidR="00CC6296" w:rsidRPr="001A50DE" w:rsidRDefault="00CC6296" w:rsidP="001A50DE">
      <w:pPr>
        <w:spacing w:after="160" w:line="259" w:lineRule="auto"/>
        <w:rPr>
          <w:rFonts w:ascii="Liberation Serif" w:hAnsi="Liberation Serif"/>
          <w:sz w:val="24"/>
          <w:szCs w:val="24"/>
        </w:rPr>
      </w:pPr>
    </w:p>
    <w:sectPr w:rsidR="00CC6296" w:rsidRPr="001A50DE" w:rsidSect="00CC62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2CE7"/>
    <w:multiLevelType w:val="hybridMultilevel"/>
    <w:tmpl w:val="39AE4A38"/>
    <w:lvl w:ilvl="0" w:tplc="D1728A8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CFD7B41"/>
    <w:multiLevelType w:val="hybridMultilevel"/>
    <w:tmpl w:val="1EA05028"/>
    <w:lvl w:ilvl="0" w:tplc="18500C4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E47BE"/>
    <w:rsid w:val="000F0578"/>
    <w:rsid w:val="001A50DE"/>
    <w:rsid w:val="00346052"/>
    <w:rsid w:val="003E4D5B"/>
    <w:rsid w:val="00447E1C"/>
    <w:rsid w:val="005F1F6E"/>
    <w:rsid w:val="009167CF"/>
    <w:rsid w:val="00B137EB"/>
    <w:rsid w:val="00C22295"/>
    <w:rsid w:val="00C57784"/>
    <w:rsid w:val="00CC6296"/>
    <w:rsid w:val="00EA5A84"/>
    <w:rsid w:val="00F4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2D6F97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F420B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62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13</cp:revision>
  <dcterms:created xsi:type="dcterms:W3CDTF">2021-04-13T09:14:00Z</dcterms:created>
  <dcterms:modified xsi:type="dcterms:W3CDTF">2022-08-12T09:53:00Z</dcterms:modified>
</cp:coreProperties>
</file>